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wydawnictwa Smak Słowa na Festiwalu Książki Psychologicznej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Smak Słowa przygotowało dla swoich czytelników bogatą ofertę nowości i premier na jesień 2019. Zostaną zaprezentowane podczas odbywającego się w Sopocie, w dniach 25-26 października, Festiwalu Książki Psychologicznej, którego wydawnictwo jest organizatorem. Poniżej lista obowiązkowych pozycji, idealnych nie tylko na zbliżające się jesienne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premiery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Maruszewski, “Gdzie podziała się nasza pamięć? </w:t>
      </w:r>
      <w:r>
        <w:rPr>
          <w:rFonts w:ascii="calibri" w:hAnsi="calibri" w:eastAsia="calibri" w:cs="calibri"/>
          <w:sz w:val="24"/>
          <w:szCs w:val="24"/>
          <w:b/>
        </w:rPr>
        <w:t xml:space="preserve">Od pamięci autobiograficznej do pamięci zbiorowej”,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pamięć – to dzięki niej wiemy, kim jesteśmy. Ale czy istnieje jakieś My, które swoją tożsamość również buduje na pamięci? A jeśli tak, to czy pamięć owego My, pamięć zbiorowa, składa się z pamięci indywidualnych, autobiograficznych?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Tomasza Maruszewskiego, profesora psychologii, wybitnego polskiego badacza pamięci autobiograficznej, jest cennym źródłem wiedzy psychologicznej nie tylko o tym, jak tworzy się i jak funkcjonuje pamięć zbiorowa, lecz przede wszystkim o tym, w jaki sposób jest wykorzystywana w społecznej codzienności. Nabiera szczególnego znaczenia w kontekście społeczeństw trapionych przez światopoglądowe i polityczne konflikty, gdzie walczące strony tworzą odmienne wersje zbiorowej pamięci, dotyczącej tych samych faktów i zdarzeń. Lektura 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“Gdzie podziała się nasza pamięć? Od pamięci autobiograficznej do pamięci zbiorowej” </w:t>
      </w:r>
      <w:r>
        <w:rPr>
          <w:rFonts w:ascii="calibri" w:hAnsi="calibri" w:eastAsia="calibri" w:cs="calibri"/>
          <w:sz w:val="24"/>
          <w:szCs w:val="24"/>
        </w:rPr>
        <w:t xml:space="preserve">pozwala czytelnikowi na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zrozumienie istoty wielu konfliktów społecznych, które byłoby niemożliwe bez rekonstrukcji różnych wersji pamięci zbiorowej.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Tomasza Maruszewskiego o udziale emocji w budowaniu pamięci zbiorowej podczas 2. dnia Festiwalu Książki Psychologicznej, 26 października, 16:30 – 18:00, Sopoteka.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Besta, Katarzyna Jaśko, Joanna Grzymała-Moszczyńska, Paulina Górska, “</w:t>
      </w:r>
      <w:r>
        <w:rPr>
          <w:rFonts w:ascii="calibri" w:hAnsi="calibri" w:eastAsia="calibri" w:cs="calibri"/>
          <w:sz w:val="24"/>
          <w:szCs w:val="24"/>
          <w:b/>
        </w:rPr>
        <w:t xml:space="preserve">Walcz, protestuj, zmieniaj świat. Psychologia aktywizmu”,</w:t>
      </w:r>
      <w:r>
        <w:rPr>
          <w:rFonts w:ascii="calibri" w:hAnsi="calibri" w:eastAsia="calibri" w:cs="calibri"/>
          <w:sz w:val="24"/>
          <w:szCs w:val="24"/>
        </w:rPr>
        <w:t xml:space="preserve">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Aktywizm społeczny lub polityczny to sposób działania, mający na celu doprowadzenie do określonych zmian. Samo słowo aktywizm zawiera w sobie „działalność” lub „działanie”, jako formę wyrażania swojego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„Walcz, protestuj, zmieniaj świat”, napisana przez młodych polskich naukowców, przybliża świat działań wspólnotowych. To przewodnik po działaniach zmieniających rzeczywistość, stworzony na podstawie wniosków z badań naukowych oraz doświadczeń aktywistów i aktywistek. Pozycja przeznaczona zarówno dla tych, którzy chcą działać razem, dokonywać zmian w swoich społecznościach, lepiej budować grupy czy kierować zespołem, jak i tych, którzy pragną zrozumieć, dlaczego ludzie nie nie przychodzą na protesty i nie dają się porwać wszystkim pomysłom.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książki, połączona z debatą o aktywizmie z udziałem autorów, odbędzie się 2. dnia Festiwalu Książki Psychologicznej - 26 października, 13:00 - 15:00, Księgarnia Smak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Edward Nęcka, Aleksandra Gruszka, Jarosław Orzechowski, Błażej Szymura,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“Trening twórczości”,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twórczości można się nauczyć? Czy można ją trenować i rozwijać, jak trenuje i rozwija się mięśnie? Czy warto być twórczym?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„Trening twórczości” to podręcznik sprawdzonych metod, ćwiczeń i sposobów oddziaływania, które rozwijają twórcze myślenie i działanie, a przy okazji są świetną zabawą. Zostały opracowane bardzo starannie przez grono dociekliwych naukowców i praktyków. Książka pokazuje mnóstwo praktycznych zadań i analizuje ich wpływ na rozwój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świetny przewodnik dla psychologów, trenerów, rodziców, szefów i wszystkich, którzy chcieliby pobudzać kreatywność w swoim otoczeniu. Dziesiątki ćwiczeń, zestaw problemów dyżurnych do pracy na sesjach kreatywnych i ćwiczenia na rozgrzewkę.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Edwarda Nęcki - Psychologia i trening twórczości - 1. dnia Festiwalu Książki Psychologicznej - 25 października, 13:30-15:00,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Jean M. Twenge, ”iGen.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dzieciaki dorastające w sieci są mniej zbuntowane, bardziej tolerancyjne i mniej szczęśliwe – oraz zupełnie nieprzygotowane do dorosłości - i co to oznacza dla nas wszystkich”, premiera: marzec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po 1995 roku. Dorastali z telefonem komórkowym, mieli konto na Instagramie, zanim poszli do liceum, nie pamiętają czasów sprzed internetu. Różnią się od każdego poprzedniego pokolenia. Mowa tu o jednej czwartej Amerykanów. To iGen (skrót od „iGeneracji”) – pokolenie internetu. Właśnie nadeszło.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fascynującej, pełnej życia książce dr Jean Twenge, profesor psychologii na Uniwersytecie Stanowym w San Diego, maluje odkrywczy portret nowego pokolenia, które dojrzewa wolniej i wyrasta na bardziej znerwicowane – ale również bardziej tolerancyjne i bezpieczne – od poprzednich pokoleń. Jego przedstawiciele trzymają się z dala od pokus dla dorosłych, takich jak alkohol czy seks, ale też unikają odpowiedzialności wiążącej się z dorosłością – nie śpieszy im się z nauką jazdy, wyprowadzką z domu ani z osiągnięciem finansowej samodzielności. Są otwarci i postępowi, a przy tym rozważni jak żadne wcześniejsze pokolenie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ta nowa grupa młodych ludzi wkracza w dorosłość, wszyscy musimy spróbować ich zrozumieć. Ponieważ kierunek, w jakim pójdą, wyznacza kierunek naszego kraju 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dr hab. Tomasza Grzyba - Kim jest pokolenie iGen? - 1. dnia Festiwalu - 25 października, 16.30-18.00,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Wiesław Łukaszewski,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wrzesień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się różnić od innych, wyróżniać na ich tle - dzięki temu choć przez chwilę możemy czuć się wyjątkowi, niepowtarzalni, jedyni w swoim rodzaju. Szukamy też ludzi do siebie podobnych – takich, którzy podobnie myślą i odczuwają, podobnie spostrzegają świat, lubią te same książki, filmy, płyty czy gry. Kiedy zauważamy różnice, często odwołujemy się do porównań społecznych – wówczas okazuje się, że jesteśmy lepsi lub, niestety, gorsi od innych, co skłania nas do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długiej perspektywie więcej korzyści przynosi nam współpraca, rywalizacja często staje się silniejszą pokusą. Zwłaszcza, gdy wiele spodziewamy się po wygranej.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Wiesław Łukaszewski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wybitny autorytet w dziedzinie psychologii osobowości i psychologii społecznej, w książce 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 </w:t>
      </w:r>
      <w:r>
        <w:rPr>
          <w:rFonts w:ascii="calibri" w:hAnsi="calibri" w:eastAsia="calibri" w:cs="calibri"/>
          <w:sz w:val="24"/>
          <w:szCs w:val="24"/>
        </w:rPr>
        <w:t xml:space="preserve"> o tym, dlaczego różnice są nam potrzebne i jakie płyną z nich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Doroty Wodeckiej z prof. Wiesławem Łukaszewskim odbędzie się podczas 1. dnia Festiwalu Książki Psychologicznej, 25 października, 15:00 – 16:30, Księgarnia Smak Słowa.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Friszke, Janusz Grzelak, Mirosław Kofta, Wiktor Osiatyński, Janusz Reykowski,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Stołu”, Redakcja: Mirosław Kofta, Andrzej Leszczyński, premiera: luty 2019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w pokojowy sposób zakończyć konflikt polityczny, dzielący kraj na dwoje? I jak przekroczyć głęboką polaryzację polityczną? Te dwa pytania są dziś równie aktualne, co w 1989 roku, kiedy opozycja i władza w Polsce usiadły do wspólnych rozmów przy Okrągłym Stole. Doświadczenia Okrągłego Stołu, choć wciąż budzą kontrowersje, pozostają bardzo ważną i ponadczasową lekcją, także na poziomie techniki politycznej.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 </w:t>
      </w:r>
      <w:r>
        <w:rPr>
          <w:rFonts w:ascii="calibri" w:hAnsi="calibri" w:eastAsia="calibri" w:cs="calibri"/>
          <w:sz w:val="24"/>
          <w:szCs w:val="24"/>
        </w:rPr>
        <w:t xml:space="preserve">zawiera zapis rozmów pomiędzy ludźmi zaangażowanymi bezpośrednio i pośrednio w to historyczne wydarzenie (Janusz Reykowski i Janusz Grzelak) oraz komentatorów prezentujących różne punkty widzenia: psychologiczny (Mirosław Kofta), historyczny (Andrzej Friszke) i społeczny (Wiktor Osiatyński).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zapisem rozmów w książce znalazły się również eseje Janusza Reykowskiego i Andrzeja Friszkego oraz niepublikowany wcześniej artykuł Wiktora Osiatyńskiego z 1991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Okrągłego Stołu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Mirosława Kofty - Polskie myślenie spiskowe. Wokół Okrągłego Stołu - 2. dnia Festiwalu - 26 października, 15:00-16:30,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Książki Psychologicznej, 25-26 października 2019,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 i organizator: Wydawnictwo Smak Słowa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Uniwersytet SWPS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Biblioteka Sopocka, Gdańskie Liceum Autonomiczne, Krytyka Polityczna, My Story Sopot Apartments, Ośrodek Twórczej Psychoedukacji DAMB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festiwalowe: Sopoteka, Smak Słowa Księgarnia, No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honorowy: Jacek Karnowski - Prezydent Miasta Sopotu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merytoryczny: Polskie Stowarzyszenie Psychologii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wolny. Z racji ograniczonej liczby miejsc obowiązują zapisy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https://www.swps.pl/strefa-psyche/wydarzenia/106-sopot/20521-ii-festiwal-ksiazki-psychologicznej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Festiwalu: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www.festiwalksiazkipsychologicznej.pl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https://evenea.pl/imprezy/kultura-i-sztuka/sopot/festiwal-ksiazki-psychologicznej-2019-220518/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Projekt PR,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wps.pl/strefa-psyche/wydarzenia/106-sopot/20521-ii-festiwal-ksiazki-psychologicznej" TargetMode="External"/><Relationship Id="rId8" Type="http://schemas.openxmlformats.org/officeDocument/2006/relationships/hyperlink" Target="http://www.festiwalksiazkipsychologicznej.pl" TargetMode="External"/><Relationship Id="rId9" Type="http://schemas.openxmlformats.org/officeDocument/2006/relationships/hyperlink" Target="https://evenea.pl/imprezy/kultura-i-sztuka/sopot/festiwal-ksiazki-psychologicznej-2019-220518/" TargetMode="External"/><Relationship Id="rId10" Type="http://schemas.openxmlformats.org/officeDocument/2006/relationships/hyperlink" Target="http://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2026-04-26T20:11:15+02:00</dcterms:created>
  <dcterms:modified xsi:type="dcterms:W3CDTF">2026-04-26T20:11:15+02:00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